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48" w:rsidRPr="00842C48" w:rsidRDefault="00842C48" w:rsidP="00842C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2C48">
        <w:rPr>
          <w:rFonts w:ascii="Times New Roman" w:eastAsia="Calibri" w:hAnsi="Times New Roman" w:cs="Times New Roman"/>
          <w:sz w:val="28"/>
          <w:szCs w:val="28"/>
        </w:rPr>
        <w:t xml:space="preserve">Литература, 5 класс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842C48" w:rsidRPr="00365346" w:rsidRDefault="00842C48" w:rsidP="00365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C48">
        <w:rPr>
          <w:rFonts w:ascii="Times New Roman" w:eastAsia="Times New Roman" w:hAnsi="Times New Roman" w:cs="Times New Roman"/>
          <w:b/>
          <w:sz w:val="28"/>
          <w:szCs w:val="28"/>
        </w:rPr>
        <w:t>Итоговая контрольная работа</w:t>
      </w:r>
    </w:p>
    <w:p w:rsidR="00842C48" w:rsidRDefault="00842C48" w:rsidP="0034723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7239">
        <w:rPr>
          <w:rFonts w:ascii="Times New Roman" w:eastAsia="Calibri" w:hAnsi="Times New Roman" w:cs="Times New Roman"/>
          <w:b/>
          <w:sz w:val="28"/>
          <w:szCs w:val="28"/>
        </w:rPr>
        <w:t>Задания</w:t>
      </w:r>
    </w:p>
    <w:p w:rsidR="00347239" w:rsidRPr="00347239" w:rsidRDefault="00347239" w:rsidP="0034723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4F81" w:rsidRPr="00A744A4" w:rsidRDefault="00A744A4" w:rsidP="00A74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1.С</w:t>
      </w:r>
      <w:r w:rsidR="00134F81" w:rsidRPr="00A744A4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казка – это …</w:t>
      </w:r>
    </w:p>
    <w:p w:rsidR="00134F81" w:rsidRPr="00347239" w:rsidRDefault="00134F81" w:rsidP="0034723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72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краткий стихотворный или прозаический рассказ нравоучительного характера, имеющий иносказательный смысл.</w:t>
      </w:r>
    </w:p>
    <w:p w:rsidR="00134F81" w:rsidRPr="00347239" w:rsidRDefault="00134F81" w:rsidP="0034723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72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занимательный рассказ о необыкновенных, часто фантастических событиях и приключениях.</w:t>
      </w:r>
    </w:p>
    <w:p w:rsidR="00134F81" w:rsidRPr="00347239" w:rsidRDefault="00134F81" w:rsidP="0034723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72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повествовательное произведение небольшого объёма с малым количеством героев и кратковременностью изображаемых событий.</w:t>
      </w:r>
    </w:p>
    <w:p w:rsidR="00134F81" w:rsidRPr="00347239" w:rsidRDefault="00134F81" w:rsidP="0034723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42C48" w:rsidRPr="00A744A4" w:rsidRDefault="00A744A4" w:rsidP="00A744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42C48" w:rsidRPr="00A744A4">
        <w:rPr>
          <w:rFonts w:ascii="Times New Roman" w:hAnsi="Times New Roman" w:cs="Times New Roman"/>
          <w:b/>
          <w:sz w:val="24"/>
          <w:szCs w:val="24"/>
        </w:rPr>
        <w:t>К какому виду относятся сказки, в которых главными персонажами и участниками событий являются животные?</w:t>
      </w:r>
    </w:p>
    <w:p w:rsidR="00842C48" w:rsidRDefault="00842C48" w:rsidP="0034723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7239">
        <w:rPr>
          <w:rFonts w:ascii="Times New Roman" w:hAnsi="Times New Roman" w:cs="Times New Roman"/>
          <w:sz w:val="24"/>
          <w:szCs w:val="24"/>
        </w:rPr>
        <w:t>А) к волшебным сказкам      Б) к сказкам о животных       В) к бытовым сказкам</w:t>
      </w:r>
    </w:p>
    <w:p w:rsidR="00347239" w:rsidRDefault="00347239" w:rsidP="00347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C48" w:rsidRPr="00347239" w:rsidRDefault="00347239" w:rsidP="003472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23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42C48" w:rsidRPr="00347239">
        <w:rPr>
          <w:rFonts w:ascii="Times New Roman" w:hAnsi="Times New Roman" w:cs="Times New Roman"/>
          <w:b/>
          <w:sz w:val="24"/>
          <w:szCs w:val="24"/>
        </w:rPr>
        <w:t>Что такое портрет?</w:t>
      </w:r>
    </w:p>
    <w:p w:rsidR="00842C48" w:rsidRPr="00347239" w:rsidRDefault="00842C48" w:rsidP="003472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7239">
        <w:rPr>
          <w:rFonts w:ascii="Times New Roman" w:hAnsi="Times New Roman" w:cs="Times New Roman"/>
          <w:sz w:val="24"/>
          <w:szCs w:val="24"/>
        </w:rPr>
        <w:t>А) картины природы в художественном произведении;</w:t>
      </w:r>
    </w:p>
    <w:p w:rsidR="00842C48" w:rsidRPr="00347239" w:rsidRDefault="00842C48" w:rsidP="003472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7239">
        <w:rPr>
          <w:rFonts w:ascii="Times New Roman" w:hAnsi="Times New Roman" w:cs="Times New Roman"/>
          <w:sz w:val="24"/>
          <w:szCs w:val="24"/>
        </w:rPr>
        <w:t>Б) внутренняя обстановка помещения (дома, усадьбы)</w:t>
      </w:r>
      <w:r w:rsidR="00217FDD" w:rsidRPr="00347239">
        <w:rPr>
          <w:rFonts w:ascii="Times New Roman" w:hAnsi="Times New Roman" w:cs="Times New Roman"/>
          <w:sz w:val="24"/>
          <w:szCs w:val="24"/>
        </w:rPr>
        <w:t>; бытовая обстановка, среда обитания людей;</w:t>
      </w:r>
    </w:p>
    <w:p w:rsidR="00217FDD" w:rsidRPr="00347239" w:rsidRDefault="00217FDD" w:rsidP="003472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7239">
        <w:rPr>
          <w:rFonts w:ascii="Times New Roman" w:hAnsi="Times New Roman" w:cs="Times New Roman"/>
          <w:sz w:val="24"/>
          <w:szCs w:val="24"/>
        </w:rPr>
        <w:t>В) изображение внешности героя (его лица, фигуры одежды) в художественном произведении.</w:t>
      </w:r>
    </w:p>
    <w:p w:rsidR="00134F81" w:rsidRPr="00347239" w:rsidRDefault="00134F81" w:rsidP="003472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17FDD" w:rsidRPr="00A744A4" w:rsidRDefault="00A744A4" w:rsidP="00A744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E71B17" w:rsidRPr="00A744A4">
        <w:rPr>
          <w:rFonts w:ascii="Times New Roman" w:hAnsi="Times New Roman" w:cs="Times New Roman"/>
          <w:b/>
          <w:sz w:val="24"/>
          <w:szCs w:val="24"/>
        </w:rPr>
        <w:t xml:space="preserve">В какой басне </w:t>
      </w:r>
      <w:proofErr w:type="spellStart"/>
      <w:r w:rsidR="00E71B17" w:rsidRPr="00A744A4">
        <w:rPr>
          <w:rFonts w:ascii="Times New Roman" w:hAnsi="Times New Roman" w:cs="Times New Roman"/>
          <w:b/>
          <w:sz w:val="24"/>
          <w:szCs w:val="24"/>
        </w:rPr>
        <w:t>И.А.Крылова</w:t>
      </w:r>
      <w:proofErr w:type="spellEnd"/>
      <w:r w:rsidR="00E71B17" w:rsidRPr="00A744A4">
        <w:rPr>
          <w:rFonts w:ascii="Times New Roman" w:hAnsi="Times New Roman" w:cs="Times New Roman"/>
          <w:b/>
          <w:sz w:val="24"/>
          <w:szCs w:val="24"/>
        </w:rPr>
        <w:t xml:space="preserve"> содержится приведённая ниже мораль?</w:t>
      </w:r>
    </w:p>
    <w:p w:rsidR="00E71B17" w:rsidRPr="00347239" w:rsidRDefault="00E71B17" w:rsidP="00347239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347239">
        <w:rPr>
          <w:rFonts w:ascii="Times New Roman" w:hAnsi="Times New Roman" w:cs="Times New Roman"/>
          <w:sz w:val="24"/>
          <w:szCs w:val="24"/>
        </w:rPr>
        <w:t>Уж сколько раз твердили миру,</w:t>
      </w:r>
      <w:r w:rsidRPr="00347239">
        <w:rPr>
          <w:rFonts w:ascii="Times New Roman" w:hAnsi="Times New Roman" w:cs="Times New Roman"/>
          <w:sz w:val="24"/>
          <w:szCs w:val="24"/>
        </w:rPr>
        <w:br/>
        <w:t xml:space="preserve">Что лесть </w:t>
      </w:r>
      <w:proofErr w:type="gramStart"/>
      <w:r w:rsidRPr="00347239">
        <w:rPr>
          <w:rFonts w:ascii="Times New Roman" w:hAnsi="Times New Roman" w:cs="Times New Roman"/>
          <w:sz w:val="24"/>
          <w:szCs w:val="24"/>
        </w:rPr>
        <w:t>гнусна</w:t>
      </w:r>
      <w:proofErr w:type="gramEnd"/>
      <w:r w:rsidRPr="00347239">
        <w:rPr>
          <w:rFonts w:ascii="Times New Roman" w:hAnsi="Times New Roman" w:cs="Times New Roman"/>
          <w:sz w:val="24"/>
          <w:szCs w:val="24"/>
        </w:rPr>
        <w:t>, вредна; но только все не впрок,</w:t>
      </w:r>
      <w:r w:rsidRPr="00347239">
        <w:rPr>
          <w:rFonts w:ascii="Times New Roman" w:hAnsi="Times New Roman" w:cs="Times New Roman"/>
          <w:sz w:val="24"/>
          <w:szCs w:val="24"/>
        </w:rPr>
        <w:br/>
        <w:t>И в сердце льстец всегда отыщет уголок.</w:t>
      </w:r>
    </w:p>
    <w:p w:rsidR="00E71B17" w:rsidRDefault="00E71B17" w:rsidP="003472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7239">
        <w:rPr>
          <w:rFonts w:ascii="Times New Roman" w:hAnsi="Times New Roman" w:cs="Times New Roman"/>
          <w:sz w:val="24"/>
          <w:szCs w:val="24"/>
        </w:rPr>
        <w:t>А) «Волк на псарне»;           Б) «Свинья под дубом»;        В) «Ворона и Лисица».</w:t>
      </w:r>
    </w:p>
    <w:p w:rsidR="00347239" w:rsidRDefault="00347239" w:rsidP="00347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17" w:rsidRPr="00347239" w:rsidRDefault="00347239" w:rsidP="003472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23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71B17" w:rsidRPr="00347239">
        <w:rPr>
          <w:rFonts w:ascii="Times New Roman" w:hAnsi="Times New Roman" w:cs="Times New Roman"/>
          <w:b/>
          <w:sz w:val="24"/>
          <w:szCs w:val="24"/>
        </w:rPr>
        <w:t>Кто является автором повести «Заколдованное место»?</w:t>
      </w:r>
    </w:p>
    <w:p w:rsidR="00E71B17" w:rsidRDefault="00E71B17" w:rsidP="003472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723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47239">
        <w:rPr>
          <w:rFonts w:ascii="Times New Roman" w:hAnsi="Times New Roman" w:cs="Times New Roman"/>
          <w:sz w:val="24"/>
          <w:szCs w:val="24"/>
        </w:rPr>
        <w:t>Н.В.Гоголь</w:t>
      </w:r>
      <w:proofErr w:type="spellEnd"/>
      <w:r w:rsidRPr="00347239">
        <w:rPr>
          <w:rFonts w:ascii="Times New Roman" w:hAnsi="Times New Roman" w:cs="Times New Roman"/>
          <w:sz w:val="24"/>
          <w:szCs w:val="24"/>
        </w:rPr>
        <w:t xml:space="preserve">;                 Б) </w:t>
      </w:r>
      <w:proofErr w:type="spellStart"/>
      <w:r w:rsidRPr="00347239">
        <w:rPr>
          <w:rFonts w:ascii="Times New Roman" w:hAnsi="Times New Roman" w:cs="Times New Roman"/>
          <w:sz w:val="24"/>
          <w:szCs w:val="24"/>
        </w:rPr>
        <w:t>И.С.Тургенев</w:t>
      </w:r>
      <w:proofErr w:type="spellEnd"/>
      <w:r w:rsidRPr="00347239">
        <w:rPr>
          <w:rFonts w:ascii="Times New Roman" w:hAnsi="Times New Roman" w:cs="Times New Roman"/>
          <w:sz w:val="24"/>
          <w:szCs w:val="24"/>
        </w:rPr>
        <w:t xml:space="preserve">;               В) </w:t>
      </w:r>
      <w:proofErr w:type="spellStart"/>
      <w:r w:rsidR="00A94AE4" w:rsidRPr="00347239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="00A94AE4" w:rsidRPr="00347239">
        <w:rPr>
          <w:rFonts w:ascii="Times New Roman" w:hAnsi="Times New Roman" w:cs="Times New Roman"/>
          <w:sz w:val="24"/>
          <w:szCs w:val="24"/>
        </w:rPr>
        <w:t>.</w:t>
      </w:r>
    </w:p>
    <w:p w:rsidR="00347239" w:rsidRPr="00347239" w:rsidRDefault="00347239" w:rsidP="003472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94AE4" w:rsidRPr="00347239" w:rsidRDefault="00347239" w:rsidP="003472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23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94AE4" w:rsidRPr="00347239">
        <w:rPr>
          <w:rFonts w:ascii="Times New Roman" w:hAnsi="Times New Roman" w:cs="Times New Roman"/>
          <w:b/>
          <w:sz w:val="24"/>
          <w:szCs w:val="24"/>
        </w:rPr>
        <w:t xml:space="preserve">Произведение кого из писателей </w:t>
      </w:r>
      <w:r w:rsidR="00A94AE4" w:rsidRPr="00347239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A94AE4" w:rsidRPr="00347239">
        <w:rPr>
          <w:rFonts w:ascii="Times New Roman" w:hAnsi="Times New Roman" w:cs="Times New Roman"/>
          <w:b/>
          <w:sz w:val="24"/>
          <w:szCs w:val="24"/>
        </w:rPr>
        <w:t xml:space="preserve"> века посвящено историческому событию – 25-летию Бородинского сражения?</w:t>
      </w:r>
    </w:p>
    <w:p w:rsidR="00E71B17" w:rsidRPr="00347239" w:rsidRDefault="00B0660E" w:rsidP="00347239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47239">
        <w:rPr>
          <w:rFonts w:ascii="Times New Roman" w:hAnsi="Times New Roman" w:cs="Times New Roman"/>
          <w:noProof/>
          <w:sz w:val="24"/>
          <w:szCs w:val="24"/>
          <w:lang w:eastAsia="ru-RU"/>
        </w:rPr>
        <w:t>А) басня И.А.Крылова «Волк на псарне»;</w:t>
      </w:r>
    </w:p>
    <w:p w:rsidR="00B0660E" w:rsidRPr="00347239" w:rsidRDefault="00B0660E" w:rsidP="00347239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47239">
        <w:rPr>
          <w:rFonts w:ascii="Times New Roman" w:hAnsi="Times New Roman" w:cs="Times New Roman"/>
          <w:noProof/>
          <w:sz w:val="24"/>
          <w:szCs w:val="24"/>
          <w:lang w:eastAsia="ru-RU"/>
        </w:rPr>
        <w:t>Б) стихотворение М.Ю.Лермонтова «Бородино»;</w:t>
      </w:r>
    </w:p>
    <w:p w:rsidR="00B0660E" w:rsidRDefault="00B0660E" w:rsidP="00347239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47239">
        <w:rPr>
          <w:rFonts w:ascii="Times New Roman" w:hAnsi="Times New Roman" w:cs="Times New Roman"/>
          <w:noProof/>
          <w:sz w:val="24"/>
          <w:szCs w:val="24"/>
          <w:lang w:eastAsia="ru-RU"/>
        </w:rPr>
        <w:t>В) рассказ Л.Н.Толстого «Кавказский пленник».</w:t>
      </w:r>
    </w:p>
    <w:p w:rsidR="00347239" w:rsidRDefault="00347239" w:rsidP="0034723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47239" w:rsidRPr="00347239" w:rsidRDefault="00347239" w:rsidP="003472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7. </w:t>
      </w:r>
      <w:r w:rsidRPr="00347239">
        <w:rPr>
          <w:rFonts w:ascii="Times New Roman" w:hAnsi="Times New Roman" w:cs="Times New Roman"/>
          <w:b/>
          <w:sz w:val="24"/>
          <w:szCs w:val="24"/>
        </w:rPr>
        <w:t xml:space="preserve"> Как называется жанр литературы, к которому относится произведение </w:t>
      </w:r>
      <w:proofErr w:type="spellStart"/>
      <w:r w:rsidRPr="00347239">
        <w:rPr>
          <w:rFonts w:ascii="Times New Roman" w:hAnsi="Times New Roman" w:cs="Times New Roman"/>
          <w:b/>
          <w:sz w:val="24"/>
          <w:szCs w:val="24"/>
        </w:rPr>
        <w:t>Н.А.Некрасова</w:t>
      </w:r>
      <w:proofErr w:type="spellEnd"/>
      <w:r w:rsidRPr="00347239">
        <w:rPr>
          <w:rFonts w:ascii="Times New Roman" w:hAnsi="Times New Roman" w:cs="Times New Roman"/>
          <w:b/>
          <w:sz w:val="24"/>
          <w:szCs w:val="24"/>
        </w:rPr>
        <w:t xml:space="preserve">  «Мороз, Красный нос»?</w:t>
      </w:r>
    </w:p>
    <w:p w:rsidR="00347239" w:rsidRDefault="00347239" w:rsidP="003472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7239">
        <w:rPr>
          <w:rFonts w:ascii="Times New Roman" w:hAnsi="Times New Roman" w:cs="Times New Roman"/>
          <w:sz w:val="24"/>
          <w:szCs w:val="24"/>
        </w:rPr>
        <w:t>А) стихотворение;     Б) рассказ;     В) поэма.</w:t>
      </w:r>
    </w:p>
    <w:p w:rsidR="00347239" w:rsidRDefault="00347239" w:rsidP="0034723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E1F34" w:rsidRPr="00347239" w:rsidRDefault="00347239" w:rsidP="00347239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4723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8. </w:t>
      </w:r>
      <w:r w:rsidR="00FE1F34" w:rsidRPr="0034723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Какое изобразительно-выразительное средство языка использует А.С.Пушкин в отрывке из «Сказки о мёртвой царевне и семи богатырях»?</w:t>
      </w:r>
    </w:p>
    <w:p w:rsidR="00FE1F34" w:rsidRDefault="00FE1F34" w:rsidP="00347239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47239">
        <w:rPr>
          <w:rFonts w:ascii="Times New Roman" w:hAnsi="Times New Roman" w:cs="Times New Roman"/>
          <w:noProof/>
          <w:sz w:val="24"/>
          <w:szCs w:val="24"/>
          <w:lang w:eastAsia="ru-RU"/>
        </w:rPr>
        <w:t>А) эпитет;         Б) сравнение;     В) олицетворение.</w:t>
      </w:r>
    </w:p>
    <w:p w:rsidR="00347239" w:rsidRDefault="00347239" w:rsidP="00347239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34F81" w:rsidRPr="00134F81" w:rsidRDefault="00347239" w:rsidP="00347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A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9.</w:t>
      </w:r>
      <w:r w:rsidRPr="0034723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34F81" w:rsidRPr="00134F81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Какое средство выразительности используется в строке:</w:t>
      </w:r>
    </w:p>
    <w:p w:rsidR="00134F81" w:rsidRPr="00134F81" w:rsidRDefault="00134F81" w:rsidP="00A74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4F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Вам не видать таких сражений!..</w:t>
      </w:r>
    </w:p>
    <w:p w:rsidR="00134F81" w:rsidRPr="00134F81" w:rsidRDefault="00134F81" w:rsidP="00A74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4F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Носились знамена, </w:t>
      </w:r>
      <w:r w:rsidRPr="00134F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как тени</w:t>
      </w:r>
    </w:p>
    <w:p w:rsidR="00134F81" w:rsidRDefault="003360D1" w:rsidP="00347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с</w:t>
      </w:r>
      <w:r w:rsidRPr="003360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равнение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             Б) э</w:t>
      </w:r>
      <w:r w:rsidR="00134F81" w:rsidRPr="00134F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питет           В)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олицетворение          </w:t>
      </w:r>
    </w:p>
    <w:p w:rsidR="00347239" w:rsidRPr="00347239" w:rsidRDefault="00347239" w:rsidP="00347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47239" w:rsidRPr="00347239" w:rsidRDefault="00347239" w:rsidP="00347239">
      <w:pPr>
        <w:pStyle w:val="c5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</w:rPr>
      </w:pPr>
      <w:r w:rsidRPr="00347239">
        <w:rPr>
          <w:rStyle w:val="c4"/>
          <w:b/>
          <w:bCs/>
          <w:iCs/>
          <w:color w:val="000000"/>
        </w:rPr>
        <w:t xml:space="preserve">10. </w:t>
      </w:r>
      <w:r w:rsidR="00134F81" w:rsidRPr="00347239">
        <w:rPr>
          <w:rStyle w:val="c4"/>
          <w:b/>
          <w:bCs/>
          <w:iCs/>
          <w:color w:val="000000"/>
        </w:rPr>
        <w:t>Определите способ рифмовки</w:t>
      </w:r>
      <w:r w:rsidRPr="00347239">
        <w:rPr>
          <w:rStyle w:val="c4"/>
          <w:b/>
          <w:bCs/>
          <w:iCs/>
          <w:color w:val="000000"/>
        </w:rPr>
        <w:t>.</w:t>
      </w:r>
    </w:p>
    <w:p w:rsidR="00134F81" w:rsidRPr="003360D1" w:rsidRDefault="00347239" w:rsidP="00A744A4">
      <w:pPr>
        <w:pStyle w:val="c5"/>
        <w:shd w:val="clear" w:color="auto" w:fill="FFFFFF"/>
        <w:spacing w:before="0" w:beforeAutospacing="0" w:after="0" w:afterAutospacing="0"/>
        <w:rPr>
          <w:i/>
          <w:color w:val="181818"/>
        </w:rPr>
      </w:pPr>
      <w:r w:rsidRPr="003360D1">
        <w:rPr>
          <w:i/>
          <w:color w:val="000000"/>
        </w:rPr>
        <w:lastRenderedPageBreak/>
        <w:t>Буря мглою небо кроет,</w:t>
      </w:r>
      <w:r w:rsidRPr="003360D1">
        <w:rPr>
          <w:i/>
          <w:color w:val="000000"/>
        </w:rPr>
        <w:br/>
        <w:t>Вихри снежные крутя;</w:t>
      </w:r>
      <w:r w:rsidRPr="003360D1">
        <w:rPr>
          <w:i/>
          <w:color w:val="000000"/>
        </w:rPr>
        <w:br/>
        <w:t>То, как зверь, она завоет,</w:t>
      </w:r>
      <w:r w:rsidRPr="003360D1">
        <w:rPr>
          <w:i/>
          <w:color w:val="000000"/>
        </w:rPr>
        <w:br/>
        <w:t>То заплачет, как дитя...</w:t>
      </w:r>
    </w:p>
    <w:p w:rsidR="00FE1F34" w:rsidRDefault="003360D1" w:rsidP="00347239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A744A4">
        <w:rPr>
          <w:rFonts w:ascii="Times New Roman" w:hAnsi="Times New Roman" w:cs="Times New Roman"/>
          <w:noProof/>
          <w:sz w:val="24"/>
          <w:szCs w:val="24"/>
          <w:lang w:eastAsia="ru-RU"/>
        </w:rPr>
        <w:t>) парная;</w:t>
      </w:r>
      <w:r w:rsidR="00134F81" w:rsidRPr="0034723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A744A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34F81" w:rsidRPr="0034723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Б) опоясывающая;      В) перекрёстная.</w:t>
      </w:r>
    </w:p>
    <w:p w:rsidR="00347239" w:rsidRDefault="00347239" w:rsidP="0034723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0660E" w:rsidRDefault="00347239" w:rsidP="003360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360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11. </w:t>
      </w:r>
      <w:r w:rsidR="00B0660E" w:rsidRPr="003360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Кому из литературных героев</w:t>
      </w:r>
      <w:r w:rsidR="00B0660E" w:rsidRPr="0034723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«отвели над кухней каморку», которую «он устроил ее себе сам, по своему вкусу, соорудил в ней кровать из дубовых досок на четырех чурбанах, — истинно богатырскую кроват</w:t>
      </w:r>
      <w:r w:rsidR="001416C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ь; </w:t>
      </w:r>
      <w:r w:rsidR="00B0660E" w:rsidRPr="0034723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под кроватью находился дюжий сундук; в уголку стоял столик такого же крепкого свойства, а возле столика — стул на трех ножках…»? </w:t>
      </w:r>
      <w:r w:rsidR="003360D1">
        <w:rPr>
          <w:rFonts w:ascii="Times New Roman" w:hAnsi="Times New Roman" w:cs="Times New Roman"/>
          <w:noProof/>
          <w:sz w:val="24"/>
          <w:szCs w:val="24"/>
          <w:lang w:eastAsia="ru-RU"/>
        </w:rPr>
        <w:t>(</w:t>
      </w:r>
      <w:r w:rsidR="00B0660E" w:rsidRPr="00347239">
        <w:rPr>
          <w:rFonts w:ascii="Times New Roman" w:hAnsi="Times New Roman" w:cs="Times New Roman"/>
          <w:noProof/>
          <w:sz w:val="24"/>
          <w:szCs w:val="24"/>
          <w:lang w:eastAsia="ru-RU"/>
        </w:rPr>
        <w:t>Напиш</w:t>
      </w:r>
      <w:r w:rsidR="00134F81" w:rsidRPr="00347239">
        <w:rPr>
          <w:rFonts w:ascii="Times New Roman" w:hAnsi="Times New Roman" w:cs="Times New Roman"/>
          <w:noProof/>
          <w:sz w:val="24"/>
          <w:szCs w:val="24"/>
          <w:lang w:eastAsia="ru-RU"/>
        </w:rPr>
        <w:t>ите имя героя</w:t>
      </w:r>
      <w:r w:rsidR="001416CD">
        <w:rPr>
          <w:rFonts w:ascii="Times New Roman" w:hAnsi="Times New Roman" w:cs="Times New Roman"/>
          <w:noProof/>
          <w:sz w:val="24"/>
          <w:szCs w:val="24"/>
          <w:lang w:eastAsia="ru-RU"/>
        </w:rPr>
        <w:t>, название</w:t>
      </w:r>
      <w:r w:rsidR="003360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произведения</w:t>
      </w:r>
      <w:r w:rsidR="001416CD">
        <w:rPr>
          <w:rFonts w:ascii="Times New Roman" w:hAnsi="Times New Roman" w:cs="Times New Roman"/>
          <w:noProof/>
          <w:sz w:val="24"/>
          <w:szCs w:val="24"/>
          <w:lang w:eastAsia="ru-RU"/>
        </w:rPr>
        <w:t>, автора</w:t>
      </w:r>
      <w:r w:rsidR="003360D1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</w:p>
    <w:p w:rsidR="00347239" w:rsidRDefault="00347239" w:rsidP="0034723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E1F34" w:rsidRDefault="00347239" w:rsidP="0034723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360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12. </w:t>
      </w:r>
      <w:r w:rsidR="00134F81" w:rsidRPr="003360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 кому обращается А.С.Пушкин</w:t>
      </w:r>
      <w:r w:rsidR="00134F81" w:rsidRPr="0034723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строках «Подруга дней моих </w:t>
      </w:r>
      <w:r w:rsidR="003360D1">
        <w:rPr>
          <w:rFonts w:ascii="Times New Roman" w:hAnsi="Times New Roman" w:cs="Times New Roman"/>
          <w:noProof/>
          <w:sz w:val="24"/>
          <w:szCs w:val="24"/>
          <w:lang w:eastAsia="ru-RU"/>
        </w:rPr>
        <w:t>суровых, Голубка дряхлая моя!»?</w:t>
      </w:r>
    </w:p>
    <w:p w:rsidR="003360D1" w:rsidRDefault="003360D1" w:rsidP="00347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47239" w:rsidRPr="00347239" w:rsidRDefault="003360D1" w:rsidP="00336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60D1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13. </w:t>
      </w:r>
      <w:r w:rsidR="00347239" w:rsidRPr="00347239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Соотнесите авторов и их произведения:</w:t>
      </w:r>
    </w:p>
    <w:p w:rsidR="00347239" w:rsidRPr="00347239" w:rsidRDefault="00347239" w:rsidP="00336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72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«</w:t>
      </w:r>
      <w:r w:rsidRPr="0034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 перед Рождеством</w:t>
      </w:r>
      <w:r w:rsidR="003360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               </w:t>
      </w:r>
      <w:r w:rsidRPr="003472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М.Ю. Лермонтов</w:t>
      </w:r>
    </w:p>
    <w:p w:rsidR="00347239" w:rsidRPr="00347239" w:rsidRDefault="00347239" w:rsidP="00336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72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«Бородино»        </w:t>
      </w:r>
      <w:r w:rsidR="003360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          </w:t>
      </w:r>
      <w:r w:rsidRPr="003472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Н.В. Гоголь</w:t>
      </w:r>
    </w:p>
    <w:p w:rsidR="00347239" w:rsidRPr="00347239" w:rsidRDefault="00347239" w:rsidP="00336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72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«Муму»               </w:t>
      </w:r>
      <w:r w:rsidR="003360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                     </w:t>
      </w:r>
      <w:r w:rsidRPr="003472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А.С. Пушкин</w:t>
      </w:r>
    </w:p>
    <w:p w:rsidR="00347239" w:rsidRDefault="00347239" w:rsidP="00336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72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«Сказка о мёртвой царевне»            </w:t>
      </w:r>
      <w:r w:rsidR="003360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472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И.С. Тургенев</w:t>
      </w:r>
    </w:p>
    <w:p w:rsidR="00347239" w:rsidRPr="00347239" w:rsidRDefault="00347239" w:rsidP="003360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47239" w:rsidRPr="00347239" w:rsidRDefault="003360D1" w:rsidP="00336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60D1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14. </w:t>
      </w:r>
      <w:r w:rsidR="00347239" w:rsidRPr="00347239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Соотнесите героев про</w:t>
      </w:r>
      <w:r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изведения и автора произведения:</w:t>
      </w:r>
    </w:p>
    <w:tbl>
      <w:tblPr>
        <w:tblW w:w="7822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4137"/>
      </w:tblGrid>
      <w:tr w:rsidR="00347239" w:rsidRPr="00347239" w:rsidTr="003360D1">
        <w:trPr>
          <w:trHeight w:val="84"/>
          <w:tblCellSpacing w:w="15" w:type="dxa"/>
        </w:trPr>
        <w:tc>
          <w:tcPr>
            <w:tcW w:w="3640" w:type="dxa"/>
            <w:shd w:val="clear" w:color="auto" w:fill="FFFFFF"/>
            <w:hideMark/>
          </w:tcPr>
          <w:p w:rsidR="00347239" w:rsidRPr="00347239" w:rsidRDefault="00347239" w:rsidP="0033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72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1) Л.Н. Толстой</w:t>
            </w:r>
          </w:p>
        </w:tc>
        <w:tc>
          <w:tcPr>
            <w:tcW w:w="4092" w:type="dxa"/>
            <w:shd w:val="clear" w:color="auto" w:fill="FFFFFF"/>
            <w:hideMark/>
          </w:tcPr>
          <w:p w:rsidR="00347239" w:rsidRPr="00347239" w:rsidRDefault="00347239" w:rsidP="0033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72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Герасим, Татьяна, Капитон, барыня</w:t>
            </w:r>
          </w:p>
        </w:tc>
      </w:tr>
      <w:tr w:rsidR="00347239" w:rsidRPr="00347239" w:rsidTr="003360D1">
        <w:trPr>
          <w:trHeight w:val="87"/>
          <w:tblCellSpacing w:w="15" w:type="dxa"/>
        </w:trPr>
        <w:tc>
          <w:tcPr>
            <w:tcW w:w="3640" w:type="dxa"/>
            <w:shd w:val="clear" w:color="auto" w:fill="FFFFFF"/>
            <w:hideMark/>
          </w:tcPr>
          <w:p w:rsidR="00347239" w:rsidRPr="00347239" w:rsidRDefault="00347239" w:rsidP="0033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72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2) А.С. Пушкин</w:t>
            </w:r>
          </w:p>
        </w:tc>
        <w:tc>
          <w:tcPr>
            <w:tcW w:w="4092" w:type="dxa"/>
            <w:shd w:val="clear" w:color="auto" w:fill="FFFFFF"/>
            <w:hideMark/>
          </w:tcPr>
          <w:p w:rsidR="00347239" w:rsidRPr="00347239" w:rsidRDefault="00347239" w:rsidP="0033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72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3472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Солоха</w:t>
            </w:r>
            <w:proofErr w:type="spellEnd"/>
            <w:r w:rsidRPr="003472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Чёрт, </w:t>
            </w:r>
            <w:proofErr w:type="spellStart"/>
            <w:r w:rsidRPr="003472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Вакула</w:t>
            </w:r>
            <w:proofErr w:type="spellEnd"/>
            <w:r w:rsidRPr="003472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Оксана</w:t>
            </w:r>
          </w:p>
        </w:tc>
      </w:tr>
      <w:tr w:rsidR="00347239" w:rsidRPr="00347239" w:rsidTr="003360D1">
        <w:trPr>
          <w:trHeight w:val="84"/>
          <w:tblCellSpacing w:w="15" w:type="dxa"/>
        </w:trPr>
        <w:tc>
          <w:tcPr>
            <w:tcW w:w="3640" w:type="dxa"/>
            <w:shd w:val="clear" w:color="auto" w:fill="FFFFFF"/>
            <w:hideMark/>
          </w:tcPr>
          <w:p w:rsidR="00347239" w:rsidRPr="00347239" w:rsidRDefault="00347239" w:rsidP="0033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72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3)  И.С. Тургенев</w:t>
            </w:r>
          </w:p>
        </w:tc>
        <w:tc>
          <w:tcPr>
            <w:tcW w:w="4092" w:type="dxa"/>
            <w:shd w:val="clear" w:color="auto" w:fill="FFFFFF"/>
            <w:hideMark/>
          </w:tcPr>
          <w:p w:rsidR="00347239" w:rsidRPr="00347239" w:rsidRDefault="00347239" w:rsidP="0033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72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в) Жилин, </w:t>
            </w:r>
            <w:proofErr w:type="spellStart"/>
            <w:r w:rsidRPr="003472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Костылин</w:t>
            </w:r>
            <w:proofErr w:type="spellEnd"/>
          </w:p>
        </w:tc>
      </w:tr>
      <w:tr w:rsidR="00347239" w:rsidRPr="00347239" w:rsidTr="003360D1">
        <w:trPr>
          <w:trHeight w:val="253"/>
          <w:tblCellSpacing w:w="15" w:type="dxa"/>
        </w:trPr>
        <w:tc>
          <w:tcPr>
            <w:tcW w:w="3640" w:type="dxa"/>
            <w:shd w:val="clear" w:color="auto" w:fill="FFFFFF"/>
            <w:hideMark/>
          </w:tcPr>
          <w:p w:rsidR="00347239" w:rsidRPr="00347239" w:rsidRDefault="00347239" w:rsidP="0033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72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4) Н.В. Гоголь</w:t>
            </w:r>
          </w:p>
        </w:tc>
        <w:tc>
          <w:tcPr>
            <w:tcW w:w="4092" w:type="dxa"/>
            <w:shd w:val="clear" w:color="auto" w:fill="FFFFFF"/>
            <w:hideMark/>
          </w:tcPr>
          <w:p w:rsidR="003360D1" w:rsidRPr="00347239" w:rsidRDefault="00347239" w:rsidP="0033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72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г) Царица, </w:t>
            </w:r>
            <w:proofErr w:type="spellStart"/>
            <w:r w:rsidRPr="003472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Соколко</w:t>
            </w:r>
            <w:proofErr w:type="spellEnd"/>
            <w:r w:rsidRPr="003472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Чернавка</w:t>
            </w:r>
          </w:p>
        </w:tc>
      </w:tr>
    </w:tbl>
    <w:p w:rsidR="00347239" w:rsidRPr="003360D1" w:rsidRDefault="00347239" w:rsidP="003360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34F81" w:rsidRPr="00134F81" w:rsidRDefault="003360D1" w:rsidP="00336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60D1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15. </w:t>
      </w:r>
      <w:r w:rsidR="00134F81" w:rsidRPr="00134F81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Соотнесите стихотворную строку и использованное средство выразительности</w:t>
      </w:r>
      <w:r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:</w:t>
      </w:r>
    </w:p>
    <w:tbl>
      <w:tblPr>
        <w:tblW w:w="99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7"/>
        <w:gridCol w:w="3703"/>
      </w:tblGrid>
      <w:tr w:rsidR="00134F81" w:rsidRPr="00134F81" w:rsidTr="00134F81">
        <w:trPr>
          <w:tblCellSpacing w:w="15" w:type="dxa"/>
        </w:trPr>
        <w:tc>
          <w:tcPr>
            <w:tcW w:w="5900" w:type="dxa"/>
            <w:shd w:val="clear" w:color="auto" w:fill="FFFFFF"/>
            <w:hideMark/>
          </w:tcPr>
          <w:p w:rsidR="00134F81" w:rsidRPr="00134F81" w:rsidRDefault="00134F81" w:rsidP="0033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4F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1) Тускло льётся свет лампады,</w:t>
            </w:r>
          </w:p>
          <w:p w:rsidR="00134F81" w:rsidRPr="00134F81" w:rsidRDefault="00134F81" w:rsidP="0033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4F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буря плачет у окна.</w:t>
            </w:r>
          </w:p>
        </w:tc>
        <w:tc>
          <w:tcPr>
            <w:tcW w:w="3508" w:type="dxa"/>
            <w:shd w:val="clear" w:color="auto" w:fill="FFFFFF"/>
            <w:hideMark/>
          </w:tcPr>
          <w:p w:rsidR="00134F81" w:rsidRPr="00134F81" w:rsidRDefault="00134F81" w:rsidP="0033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4F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Эпитет</w:t>
            </w:r>
          </w:p>
        </w:tc>
      </w:tr>
      <w:tr w:rsidR="00134F81" w:rsidRPr="00134F81" w:rsidTr="00134F81">
        <w:trPr>
          <w:tblCellSpacing w:w="15" w:type="dxa"/>
        </w:trPr>
        <w:tc>
          <w:tcPr>
            <w:tcW w:w="5900" w:type="dxa"/>
            <w:shd w:val="clear" w:color="auto" w:fill="FFFFFF"/>
            <w:hideMark/>
          </w:tcPr>
          <w:p w:rsidR="00134F81" w:rsidRPr="00134F81" w:rsidRDefault="00134F81" w:rsidP="0033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4F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2) Он услышал какой-то таинственный шорох</w:t>
            </w:r>
          </w:p>
        </w:tc>
        <w:tc>
          <w:tcPr>
            <w:tcW w:w="3508" w:type="dxa"/>
            <w:shd w:val="clear" w:color="auto" w:fill="FFFFFF"/>
            <w:hideMark/>
          </w:tcPr>
          <w:p w:rsidR="00134F81" w:rsidRPr="00134F81" w:rsidRDefault="00134F81" w:rsidP="0033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4F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Сравнение</w:t>
            </w:r>
          </w:p>
        </w:tc>
      </w:tr>
      <w:tr w:rsidR="00134F81" w:rsidRPr="00134F81" w:rsidTr="00134F81">
        <w:trPr>
          <w:tblCellSpacing w:w="15" w:type="dxa"/>
        </w:trPr>
        <w:tc>
          <w:tcPr>
            <w:tcW w:w="5900" w:type="dxa"/>
            <w:shd w:val="clear" w:color="auto" w:fill="FFFFFF"/>
            <w:hideMark/>
          </w:tcPr>
          <w:p w:rsidR="00134F81" w:rsidRPr="00134F81" w:rsidRDefault="00134F81" w:rsidP="0033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4F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3) Он плывёт, как безвестный рыбак.</w:t>
            </w:r>
          </w:p>
        </w:tc>
        <w:tc>
          <w:tcPr>
            <w:tcW w:w="3508" w:type="dxa"/>
            <w:shd w:val="clear" w:color="auto" w:fill="FFFFFF"/>
            <w:hideMark/>
          </w:tcPr>
          <w:p w:rsidR="00134F81" w:rsidRPr="00134F81" w:rsidRDefault="00134F81" w:rsidP="0033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4F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 Гипербола</w:t>
            </w:r>
          </w:p>
        </w:tc>
      </w:tr>
      <w:tr w:rsidR="00134F81" w:rsidRPr="00134F81" w:rsidTr="00134F81">
        <w:trPr>
          <w:tblCellSpacing w:w="15" w:type="dxa"/>
        </w:trPr>
        <w:tc>
          <w:tcPr>
            <w:tcW w:w="5900" w:type="dxa"/>
            <w:shd w:val="clear" w:color="auto" w:fill="FFFFFF"/>
            <w:hideMark/>
          </w:tcPr>
          <w:p w:rsidR="00134F81" w:rsidRPr="00134F81" w:rsidRDefault="00134F81" w:rsidP="0033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4F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4) В сто тысяч солнц закат пылал</w:t>
            </w:r>
          </w:p>
        </w:tc>
        <w:tc>
          <w:tcPr>
            <w:tcW w:w="3508" w:type="dxa"/>
            <w:shd w:val="clear" w:color="auto" w:fill="FFFFFF"/>
            <w:hideMark/>
          </w:tcPr>
          <w:p w:rsidR="00134F81" w:rsidRPr="00134F81" w:rsidRDefault="00134F81" w:rsidP="0033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4F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г) Олицетворение</w:t>
            </w:r>
          </w:p>
        </w:tc>
      </w:tr>
    </w:tbl>
    <w:p w:rsidR="00B0660E" w:rsidRDefault="00B0660E" w:rsidP="003360D1">
      <w:bookmarkStart w:id="0" w:name="_GoBack"/>
      <w:bookmarkEnd w:id="0"/>
    </w:p>
    <w:sectPr w:rsidR="00B0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A5A"/>
    <w:multiLevelType w:val="hybridMultilevel"/>
    <w:tmpl w:val="7768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A42E6"/>
    <w:multiLevelType w:val="hybridMultilevel"/>
    <w:tmpl w:val="45844CE2"/>
    <w:lvl w:ilvl="0" w:tplc="C2305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D477F"/>
    <w:multiLevelType w:val="hybridMultilevel"/>
    <w:tmpl w:val="005E85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22BBD"/>
    <w:multiLevelType w:val="hybridMultilevel"/>
    <w:tmpl w:val="3886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378BC"/>
    <w:multiLevelType w:val="hybridMultilevel"/>
    <w:tmpl w:val="C9682DC0"/>
    <w:lvl w:ilvl="0" w:tplc="A87AE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A74FB"/>
    <w:multiLevelType w:val="hybridMultilevel"/>
    <w:tmpl w:val="3238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42"/>
    <w:rsid w:val="00134F81"/>
    <w:rsid w:val="001416CD"/>
    <w:rsid w:val="00217FDD"/>
    <w:rsid w:val="003360D1"/>
    <w:rsid w:val="00347239"/>
    <w:rsid w:val="00365346"/>
    <w:rsid w:val="00410440"/>
    <w:rsid w:val="00842C48"/>
    <w:rsid w:val="008D595D"/>
    <w:rsid w:val="00A02742"/>
    <w:rsid w:val="00A744A4"/>
    <w:rsid w:val="00A94AE4"/>
    <w:rsid w:val="00B0660E"/>
    <w:rsid w:val="00E71B17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C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C4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13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4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C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C4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13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2022-12-18T17:39:00Z</dcterms:created>
  <dcterms:modified xsi:type="dcterms:W3CDTF">2023-09-05T09:07:00Z</dcterms:modified>
</cp:coreProperties>
</file>